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70472053"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1F5C7F" w:rsidRPr="001F5C7F">
        <w:rPr>
          <w:rFonts w:cstheme="minorHAnsi"/>
          <w:b/>
          <w:i/>
          <w:szCs w:val="18"/>
        </w:rPr>
        <w:t>Przyłączenie do sieci budynków mieszkalnych w miejscowości Babiczki,</w:t>
      </w:r>
      <w:r w:rsidR="001F5C7F">
        <w:rPr>
          <w:rFonts w:cstheme="minorHAnsi"/>
          <w:b/>
          <w:i/>
          <w:szCs w:val="18"/>
        </w:rPr>
        <w:t xml:space="preserve">                          </w:t>
      </w:r>
      <w:r w:rsidR="001F5C7F" w:rsidRPr="001F5C7F">
        <w:rPr>
          <w:rFonts w:cstheme="minorHAnsi"/>
          <w:b/>
          <w:i/>
          <w:szCs w:val="18"/>
        </w:rPr>
        <w:t xml:space="preserve"> ul. Wierzbowa dz. 41</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7ECF3DD5" w:rsidR="00E0332B" w:rsidRPr="002D2118" w:rsidRDefault="00E0332B" w:rsidP="00E0332B">
      <w:pPr>
        <w:spacing w:before="120" w:line="276" w:lineRule="auto"/>
        <w:outlineLvl w:val="0"/>
        <w:rPr>
          <w:rFonts w:cstheme="minorHAnsi"/>
          <w:sz w:val="20"/>
        </w:rPr>
      </w:pPr>
      <w:r w:rsidRPr="002D2118">
        <w:rPr>
          <w:rFonts w:cstheme="minorHAnsi"/>
          <w:b/>
          <w:i/>
          <w:sz w:val="20"/>
        </w:rPr>
        <w:t>1</w:t>
      </w:r>
      <w:r w:rsidR="001F5C7F">
        <w:rPr>
          <w:rFonts w:cstheme="minorHAnsi"/>
          <w:b/>
          <w:i/>
          <w:sz w:val="20"/>
        </w:rPr>
        <w:t>8</w:t>
      </w:r>
      <w:r w:rsidRPr="002D2118">
        <w:rPr>
          <w:rFonts w:cstheme="minorHAnsi"/>
          <w:b/>
          <w:i/>
          <w:sz w:val="20"/>
        </w:rPr>
        <w:t>.0</w:t>
      </w:r>
      <w:r w:rsidR="001F5C7F">
        <w:rPr>
          <w:rFonts w:cstheme="minorHAnsi"/>
          <w:b/>
          <w:i/>
          <w:sz w:val="20"/>
        </w:rPr>
        <w:t>6</w:t>
      </w:r>
      <w:r w:rsidRPr="002D2118">
        <w:rPr>
          <w:rFonts w:cstheme="minorHAnsi"/>
          <w:b/>
          <w:i/>
          <w:sz w:val="20"/>
        </w:rPr>
        <w:t>.202</w:t>
      </w:r>
      <w:r w:rsidR="001F5C7F">
        <w:rPr>
          <w:rFonts w:cstheme="minorHAnsi"/>
          <w:b/>
          <w:i/>
          <w:sz w:val="20"/>
        </w:rPr>
        <w:t>7</w:t>
      </w:r>
      <w:r w:rsidRPr="002D2118">
        <w:rPr>
          <w:rFonts w:cstheme="minorHAnsi"/>
          <w:sz w:val="20"/>
        </w:rPr>
        <w:t xml:space="preserve"> (prace projektowe)</w:t>
      </w:r>
    </w:p>
    <w:p w14:paraId="3BF4A3D2" w14:textId="692FA09C" w:rsidR="00E0332B" w:rsidRPr="002D2118" w:rsidRDefault="00E0332B" w:rsidP="00E0332B">
      <w:pPr>
        <w:spacing w:before="120" w:line="276" w:lineRule="auto"/>
        <w:outlineLvl w:val="0"/>
        <w:rPr>
          <w:rFonts w:cstheme="minorHAnsi"/>
          <w:sz w:val="20"/>
        </w:rPr>
      </w:pPr>
      <w:r>
        <w:rPr>
          <w:rFonts w:cstheme="minorHAnsi"/>
          <w:b/>
          <w:i/>
          <w:sz w:val="20"/>
        </w:rPr>
        <w:t>1</w:t>
      </w:r>
      <w:r w:rsidR="001F5C7F">
        <w:rPr>
          <w:rFonts w:cstheme="minorHAnsi"/>
          <w:b/>
          <w:i/>
          <w:sz w:val="20"/>
        </w:rPr>
        <w:t>5</w:t>
      </w:r>
      <w:r>
        <w:rPr>
          <w:rFonts w:cstheme="minorHAnsi"/>
          <w:b/>
          <w:i/>
          <w:sz w:val="20"/>
        </w:rPr>
        <w:t>.</w:t>
      </w:r>
      <w:r w:rsidR="001F5C7F">
        <w:rPr>
          <w:rFonts w:cstheme="minorHAnsi"/>
          <w:b/>
          <w:i/>
          <w:sz w:val="20"/>
        </w:rPr>
        <w:t>07</w:t>
      </w:r>
      <w:r w:rsidRPr="002D2118">
        <w:rPr>
          <w:rFonts w:cstheme="minorHAnsi"/>
          <w:b/>
          <w:i/>
          <w:sz w:val="20"/>
        </w:rPr>
        <w:t>.202</w:t>
      </w:r>
      <w:r w:rsidR="001F5C7F">
        <w:rPr>
          <w:rFonts w:cstheme="minorHAnsi"/>
          <w:b/>
          <w:i/>
          <w:sz w:val="20"/>
        </w:rPr>
        <w:t>7</w:t>
      </w:r>
      <w:r w:rsidRPr="002D2118">
        <w:rPr>
          <w:rFonts w:cstheme="minorHAnsi"/>
          <w:b/>
          <w:i/>
          <w:sz w:val="20"/>
        </w:rPr>
        <w:t xml:space="preserve"> </w:t>
      </w:r>
      <w:r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18C94F87"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1F5C7F">
        <w:rPr>
          <w:rFonts w:cstheme="minorHAnsi"/>
          <w:b/>
          <w:i/>
          <w:sz w:val="20"/>
        </w:rPr>
        <w:t>Zgierz-Pabianice</w:t>
      </w:r>
      <w:r w:rsidRPr="002D2118">
        <w:rPr>
          <w:rFonts w:cstheme="minorHAnsi"/>
          <w:b/>
          <w:i/>
          <w:sz w:val="20"/>
        </w:rPr>
        <w:t>, miejscowość</w:t>
      </w:r>
      <w:r>
        <w:rPr>
          <w:rFonts w:cstheme="minorHAnsi"/>
          <w:b/>
          <w:i/>
          <w:sz w:val="20"/>
        </w:rPr>
        <w:t xml:space="preserve"> </w:t>
      </w:r>
      <w:r w:rsidR="001F5C7F">
        <w:rPr>
          <w:rFonts w:cstheme="minorHAnsi"/>
          <w:b/>
          <w:i/>
          <w:sz w:val="20"/>
        </w:rPr>
        <w:t>Babiczki</w:t>
      </w:r>
      <w:r w:rsidRPr="002D2118">
        <w:rPr>
          <w:rFonts w:cstheme="minorHAnsi"/>
          <w:b/>
          <w:i/>
          <w:sz w:val="20"/>
        </w:rPr>
        <w:t>,</w:t>
      </w:r>
      <w:r w:rsidR="001F5C7F">
        <w:rPr>
          <w:rFonts w:cstheme="minorHAnsi"/>
          <w:b/>
          <w:i/>
          <w:sz w:val="20"/>
        </w:rPr>
        <w:t xml:space="preserve"> gm. Lutomiersk</w:t>
      </w:r>
      <w:r w:rsidRPr="002D2118">
        <w:rPr>
          <w:rFonts w:cstheme="minorHAnsi"/>
          <w:b/>
          <w:i/>
          <w:sz w:val="20"/>
        </w:rPr>
        <w:t xml:space="preserve"> </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77777777" w:rsidR="00E0332B" w:rsidRDefault="00E0332B" w:rsidP="00E0332B">
      <w:pPr>
        <w:rPr>
          <w:rFonts w:cstheme="minorHAnsi"/>
          <w:sz w:val="20"/>
        </w:rPr>
      </w:pPr>
      <w:r>
        <w:rPr>
          <w:rFonts w:cstheme="minorHAnsi"/>
          <w:sz w:val="20"/>
        </w:rPr>
        <w:t>Załącznik nr 1.8 – Mapa poglądowa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 xml:space="preserve">„zero”,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22286" w14:textId="77777777" w:rsidR="0085496D" w:rsidRDefault="0085496D" w:rsidP="00582CE9">
      <w:pPr>
        <w:spacing w:after="0"/>
      </w:pPr>
      <w:r>
        <w:separator/>
      </w:r>
    </w:p>
  </w:endnote>
  <w:endnote w:type="continuationSeparator" w:id="0">
    <w:p w14:paraId="4220116E" w14:textId="77777777" w:rsidR="0085496D" w:rsidRDefault="0085496D"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0826" w14:textId="77777777" w:rsidR="0085496D" w:rsidRDefault="0085496D" w:rsidP="00582CE9">
      <w:pPr>
        <w:spacing w:after="0"/>
      </w:pPr>
      <w:r>
        <w:separator/>
      </w:r>
    </w:p>
  </w:footnote>
  <w:footnote w:type="continuationSeparator" w:id="0">
    <w:p w14:paraId="7D001354" w14:textId="77777777" w:rsidR="0085496D" w:rsidRDefault="0085496D"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79B451D5"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4028F8">
            <w:rPr>
              <w:rFonts w:asciiTheme="majorHAnsi" w:hAnsiTheme="majorHAnsi"/>
              <w:color w:val="000000" w:themeColor="text1"/>
              <w:sz w:val="14"/>
              <w:szCs w:val="18"/>
            </w:rPr>
            <w:t>01499</w:t>
          </w:r>
          <w:r>
            <w:rPr>
              <w:rFonts w:asciiTheme="majorHAnsi" w:hAnsiTheme="majorHAnsi"/>
              <w:color w:val="000000" w:themeColor="text1"/>
              <w:sz w:val="14"/>
              <w:szCs w:val="18"/>
            </w:rPr>
            <w:t>/202</w:t>
          </w:r>
          <w:r w:rsidR="00ED0A1A">
            <w:rPr>
              <w:rFonts w:asciiTheme="majorHAnsi" w:hAnsiTheme="majorHAnsi"/>
              <w:color w:val="000000" w:themeColor="text1"/>
              <w:sz w:val="14"/>
              <w:szCs w:val="18"/>
            </w:rPr>
            <w:t>6</w:t>
          </w:r>
          <w:r>
            <w:rPr>
              <w:rFonts w:asciiTheme="majorHAnsi" w:hAnsiTheme="majorHAnsi"/>
              <w:color w:val="000000" w:themeColor="text1"/>
              <w:sz w:val="14"/>
              <w:szCs w:val="18"/>
            </w:rPr>
            <w:t xml:space="preserve"> </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6923560">
    <w:abstractNumId w:val="21"/>
  </w:num>
  <w:num w:numId="2" w16cid:durableId="954219058">
    <w:abstractNumId w:val="9"/>
  </w:num>
  <w:num w:numId="3" w16cid:durableId="1550648555">
    <w:abstractNumId w:val="15"/>
  </w:num>
  <w:num w:numId="4" w16cid:durableId="814832076">
    <w:abstractNumId w:val="23"/>
  </w:num>
  <w:num w:numId="5" w16cid:durableId="231820064">
    <w:abstractNumId w:val="21"/>
  </w:num>
  <w:num w:numId="6" w16cid:durableId="83962014">
    <w:abstractNumId w:val="21"/>
  </w:num>
  <w:num w:numId="7" w16cid:durableId="1239947017">
    <w:abstractNumId w:val="3"/>
  </w:num>
  <w:num w:numId="8" w16cid:durableId="964697308">
    <w:abstractNumId w:val="40"/>
  </w:num>
  <w:num w:numId="9" w16cid:durableId="696851124">
    <w:abstractNumId w:val="19"/>
  </w:num>
  <w:num w:numId="10" w16cid:durableId="1982878527">
    <w:abstractNumId w:val="4"/>
  </w:num>
  <w:num w:numId="11" w16cid:durableId="24984590">
    <w:abstractNumId w:val="16"/>
  </w:num>
  <w:num w:numId="12" w16cid:durableId="952131707">
    <w:abstractNumId w:val="14"/>
  </w:num>
  <w:num w:numId="13" w16cid:durableId="343630024">
    <w:abstractNumId w:val="36"/>
  </w:num>
  <w:num w:numId="14" w16cid:durableId="91172182">
    <w:abstractNumId w:val="28"/>
  </w:num>
  <w:num w:numId="15" w16cid:durableId="1025716292">
    <w:abstractNumId w:val="18"/>
  </w:num>
  <w:num w:numId="16" w16cid:durableId="179247965">
    <w:abstractNumId w:val="11"/>
  </w:num>
  <w:num w:numId="17" w16cid:durableId="1683974043">
    <w:abstractNumId w:val="5"/>
  </w:num>
  <w:num w:numId="18" w16cid:durableId="799886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5176668">
    <w:abstractNumId w:val="0"/>
  </w:num>
  <w:num w:numId="20" w16cid:durableId="270473255">
    <w:abstractNumId w:val="42"/>
  </w:num>
  <w:num w:numId="21" w16cid:durableId="268591148">
    <w:abstractNumId w:val="1"/>
  </w:num>
  <w:num w:numId="22" w16cid:durableId="223223007">
    <w:abstractNumId w:val="17"/>
  </w:num>
  <w:num w:numId="23" w16cid:durableId="757480964">
    <w:abstractNumId w:val="12"/>
  </w:num>
  <w:num w:numId="24" w16cid:durableId="1565677240">
    <w:abstractNumId w:val="24"/>
  </w:num>
  <w:num w:numId="25" w16cid:durableId="741878880">
    <w:abstractNumId w:val="35"/>
  </w:num>
  <w:num w:numId="26" w16cid:durableId="1055277047">
    <w:abstractNumId w:val="2"/>
  </w:num>
  <w:num w:numId="27" w16cid:durableId="577637994">
    <w:abstractNumId w:val="34"/>
  </w:num>
  <w:num w:numId="28" w16cid:durableId="382173037">
    <w:abstractNumId w:val="30"/>
  </w:num>
  <w:num w:numId="29" w16cid:durableId="592510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03987422">
    <w:abstractNumId w:val="22"/>
  </w:num>
  <w:num w:numId="31" w16cid:durableId="2103719248">
    <w:abstractNumId w:val="20"/>
  </w:num>
  <w:num w:numId="32" w16cid:durableId="811675301">
    <w:abstractNumId w:val="41"/>
  </w:num>
  <w:num w:numId="33" w16cid:durableId="928465384">
    <w:abstractNumId w:val="26"/>
  </w:num>
  <w:num w:numId="34" w16cid:durableId="252402387">
    <w:abstractNumId w:val="25"/>
  </w:num>
  <w:num w:numId="35" w16cid:durableId="268591459">
    <w:abstractNumId w:val="33"/>
  </w:num>
  <w:num w:numId="36" w16cid:durableId="606887398">
    <w:abstractNumId w:val="31"/>
  </w:num>
  <w:num w:numId="37" w16cid:durableId="416831604">
    <w:abstractNumId w:val="6"/>
  </w:num>
  <w:num w:numId="38" w16cid:durableId="1348605605">
    <w:abstractNumId w:val="13"/>
  </w:num>
  <w:num w:numId="39" w16cid:durableId="309218109">
    <w:abstractNumId w:val="37"/>
  </w:num>
  <w:num w:numId="40" w16cid:durableId="1395161306">
    <w:abstractNumId w:val="8"/>
  </w:num>
  <w:num w:numId="41" w16cid:durableId="293676062">
    <w:abstractNumId w:val="38"/>
  </w:num>
  <w:num w:numId="42" w16cid:durableId="2112318072">
    <w:abstractNumId w:val="29"/>
  </w:num>
  <w:num w:numId="43" w16cid:durableId="1216545054">
    <w:abstractNumId w:val="43"/>
  </w:num>
  <w:num w:numId="44" w16cid:durableId="1979610199">
    <w:abstractNumId w:val="39"/>
  </w:num>
  <w:num w:numId="45" w16cid:durableId="142084751">
    <w:abstractNumId w:val="32"/>
  </w:num>
  <w:num w:numId="46" w16cid:durableId="150223415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112C2"/>
    <w:rsid w:val="00124536"/>
    <w:rsid w:val="00125A7F"/>
    <w:rsid w:val="00126CEA"/>
    <w:rsid w:val="00132B64"/>
    <w:rsid w:val="00136B64"/>
    <w:rsid w:val="0014036E"/>
    <w:rsid w:val="00145125"/>
    <w:rsid w:val="0014785F"/>
    <w:rsid w:val="00167B53"/>
    <w:rsid w:val="00172869"/>
    <w:rsid w:val="00172B93"/>
    <w:rsid w:val="00175F4C"/>
    <w:rsid w:val="00185AAB"/>
    <w:rsid w:val="00192A23"/>
    <w:rsid w:val="001974F6"/>
    <w:rsid w:val="001A4996"/>
    <w:rsid w:val="001B0061"/>
    <w:rsid w:val="001D1A8B"/>
    <w:rsid w:val="001D2EB1"/>
    <w:rsid w:val="001E7E73"/>
    <w:rsid w:val="001F3242"/>
    <w:rsid w:val="001F3600"/>
    <w:rsid w:val="001F3F20"/>
    <w:rsid w:val="001F5C7F"/>
    <w:rsid w:val="001F737A"/>
    <w:rsid w:val="002067F1"/>
    <w:rsid w:val="00224257"/>
    <w:rsid w:val="0024291C"/>
    <w:rsid w:val="00257F22"/>
    <w:rsid w:val="00264A06"/>
    <w:rsid w:val="00265B9D"/>
    <w:rsid w:val="00270752"/>
    <w:rsid w:val="002743D5"/>
    <w:rsid w:val="002768AC"/>
    <w:rsid w:val="002958A7"/>
    <w:rsid w:val="002A3129"/>
    <w:rsid w:val="002A48F7"/>
    <w:rsid w:val="002B5C62"/>
    <w:rsid w:val="002C470F"/>
    <w:rsid w:val="002D4CAD"/>
    <w:rsid w:val="002F10CA"/>
    <w:rsid w:val="002F6946"/>
    <w:rsid w:val="00303C67"/>
    <w:rsid w:val="00310CB3"/>
    <w:rsid w:val="00347E8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E7402"/>
    <w:rsid w:val="003F132F"/>
    <w:rsid w:val="003F257A"/>
    <w:rsid w:val="004028F8"/>
    <w:rsid w:val="0040472A"/>
    <w:rsid w:val="00412E5B"/>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496D"/>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6B1A"/>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D6F73"/>
    <w:rsid w:val="00CE2F55"/>
    <w:rsid w:val="00D03C12"/>
    <w:rsid w:val="00D10930"/>
    <w:rsid w:val="00D1247E"/>
    <w:rsid w:val="00D21BCE"/>
    <w:rsid w:val="00D516C1"/>
    <w:rsid w:val="00D6344F"/>
    <w:rsid w:val="00D80E4A"/>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5F03"/>
    <w:rsid w:val="00EA6557"/>
    <w:rsid w:val="00EA6B97"/>
    <w:rsid w:val="00EB216E"/>
    <w:rsid w:val="00EC07C0"/>
    <w:rsid w:val="00EC22FA"/>
    <w:rsid w:val="00EC30C5"/>
    <w:rsid w:val="00ED0A1A"/>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część 4.docx</dmsv2BaseFileName>
    <dmsv2BaseDisplayName xmlns="http://schemas.microsoft.com/sharepoint/v3">Załącznik nr 1 do SWZ - OPZ część 4</dmsv2BaseDisplayName>
    <dmsv2SWPP2ObjectNumber xmlns="http://schemas.microsoft.com/sharepoint/v3">POST/DYS/OLD/GZ/01499/2026                        </dmsv2SWPP2ObjectNumber>
    <dmsv2SWPP2SumMD5 xmlns="http://schemas.microsoft.com/sharepoint/v3">e288bbeec21158dd7ca5a0708e89189a</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24996737</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FJ3FSM7XJ42E-1649073643-20647</_dlc_DocId>
    <_dlc_DocIdUrl xmlns="a19cb1c7-c5c7-46d4-85ae-d83685407bba">
      <Url>https://swpp2.dms.gkpge.pl/sites/43/_layouts/15/DocIdRedir.aspx?ID=FJ3FSM7XJ42E-1649073643-20647</Url>
      <Description>FJ3FSM7XJ42E-1649073643-20647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4D8DBA68-12F5-4ABA-9D59-3E879BDB9EE4}"/>
</file>

<file path=customXml/itemProps4.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5.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9</TotalTime>
  <Pages>14</Pages>
  <Words>3969</Words>
  <Characters>23818</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Klimacki Dariusz [PGE Dystr. O.Łódź]</cp:lastModifiedBy>
  <cp:revision>8</cp:revision>
  <cp:lastPrinted>2024-07-15T11:21:00Z</cp:lastPrinted>
  <dcterms:created xsi:type="dcterms:W3CDTF">2025-10-14T11:43:00Z</dcterms:created>
  <dcterms:modified xsi:type="dcterms:W3CDTF">2026-04-21T11:56:00Z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0425de89-7799-411f-8b24-227d7ff3608f</vt:lpwstr>
  </property>
</Properties>
</file>